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17C4" w:rsidRPr="00AE17C4" w:rsidRDefault="00AE17C4" w:rsidP="00AE17C4">
      <w:pPr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en-US" w:bidi="ar-SA"/>
        </w:rPr>
      </w:pPr>
      <w:r w:rsidRPr="00AE17C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en-US" w:bidi="ar-SA"/>
        </w:rPr>
        <w:t>Приложение № 5б към чл. 42, ал. 1, т. 6</w:t>
      </w:r>
    </w:p>
    <w:p w:rsidR="00AE17C4" w:rsidRPr="00AE17C4" w:rsidRDefault="00AE17C4" w:rsidP="00AE17C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en-US" w:bidi="ar-SA"/>
        </w:rPr>
      </w:pPr>
    </w:p>
    <w:p w:rsidR="00AE17C4" w:rsidRPr="00AE17C4" w:rsidRDefault="00AE17C4" w:rsidP="00AE17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 w:bidi="ar-SA"/>
        </w:rPr>
      </w:pPr>
      <w:r w:rsidRPr="00AE17C4">
        <w:rPr>
          <w:rFonts w:ascii="Times New Roman" w:eastAsia="Times New Roman" w:hAnsi="Times New Roman" w:cs="Times New Roman"/>
          <w:i/>
          <w:sz w:val="24"/>
          <w:szCs w:val="24"/>
          <w:lang w:eastAsia="bg-BG" w:bidi="ar-SA"/>
        </w:rPr>
        <w:t xml:space="preserve">  Приложение № 5б към чл. 42, ал. 1, т. 6</w:t>
      </w:r>
    </w:p>
    <w:tbl>
      <w:tblPr>
        <w:tblW w:w="4252" w:type="dxa"/>
        <w:tblInd w:w="49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1701"/>
      </w:tblGrid>
      <w:tr w:rsidR="00AE17C4" w:rsidRPr="00AE17C4" w:rsidTr="002F137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ind w:left="-1951" w:right="-1761" w:firstLine="195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 w:bidi="ar-SA"/>
              </w:rPr>
              <w:t>Регистрационен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 w:bidi="ar-SA"/>
              </w:rPr>
            </w:pPr>
          </w:p>
        </w:tc>
      </w:tr>
      <w:tr w:rsidR="00AE17C4" w:rsidRPr="00AE17C4" w:rsidTr="002F137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 w:bidi="ar-S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 w:bidi="ar-SA"/>
              </w:rPr>
            </w:pPr>
          </w:p>
        </w:tc>
      </w:tr>
    </w:tbl>
    <w:p w:rsidR="00AE17C4" w:rsidRPr="00AE17C4" w:rsidRDefault="00AE17C4" w:rsidP="00AE17C4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  <w:r w:rsidRPr="00AE17C4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           </w:t>
      </w:r>
      <w:r w:rsidRPr="00AE17C4">
        <w:rPr>
          <w:rFonts w:ascii="Times New Roman" w:eastAsia="Times New Roman" w:hAnsi="Times New Roman" w:cs="Times New Roman"/>
          <w:i/>
          <w:sz w:val="24"/>
          <w:szCs w:val="24"/>
          <w:lang w:eastAsia="bg-BG" w:bidi="ar-SA"/>
        </w:rPr>
        <w:t>(попълва се от ИА НФЦ)</w:t>
      </w:r>
    </w:p>
    <w:p w:rsidR="00AE17C4" w:rsidRP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</w:p>
    <w:p w:rsidR="00AE17C4" w:rsidRPr="00AE17C4" w:rsidRDefault="00AE17C4" w:rsidP="00AE1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  <w:r w:rsidRPr="00AE17C4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ДО</w:t>
      </w:r>
    </w:p>
    <w:p w:rsidR="00AE17C4" w:rsidRPr="00AE17C4" w:rsidRDefault="00AE17C4" w:rsidP="00AE1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  <w:r w:rsidRPr="00AE17C4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ИЗПЪЛНИТЕЛНИЯ ДИРЕКТОР НА         </w:t>
      </w:r>
    </w:p>
    <w:p w:rsidR="00AE17C4" w:rsidRPr="00AE17C4" w:rsidRDefault="00AE17C4" w:rsidP="00AE1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  <w:r w:rsidRPr="00AE17C4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ИЗПЪЛНИТЕЛНА АГЕНЦИЯ     </w:t>
      </w:r>
    </w:p>
    <w:p w:rsidR="00AE17C4" w:rsidRPr="00AE17C4" w:rsidRDefault="00AE17C4" w:rsidP="00AE1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  <w:r w:rsidRPr="00AE17C4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НАЦИОНАЛЕН ФИЛМОВ ЦЕНТЪР"</w:t>
      </w:r>
    </w:p>
    <w:p w:rsidR="00AE17C4" w:rsidRPr="00AE17C4" w:rsidRDefault="00AE17C4" w:rsidP="00AE17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 w:bidi="ar-SA"/>
        </w:rPr>
      </w:pPr>
    </w:p>
    <w:p w:rsidR="00AE17C4" w:rsidRPr="00AE17C4" w:rsidRDefault="00AE17C4" w:rsidP="00AE17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 w:bidi="ar-SA"/>
        </w:rPr>
      </w:pPr>
    </w:p>
    <w:p w:rsidR="00AE17C4" w:rsidRP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ar-SA"/>
        </w:rPr>
      </w:pPr>
      <w:r w:rsidRPr="00AE17C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ar-SA"/>
        </w:rPr>
        <w:t>РАЗДЕЛ I</w:t>
      </w:r>
    </w:p>
    <w:p w:rsidR="00AE17C4" w:rsidRP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 w:bidi="ar-SA"/>
        </w:rPr>
      </w:pPr>
    </w:p>
    <w:p w:rsidR="00AE17C4" w:rsidRPr="00AE17C4" w:rsidRDefault="00AE17C4" w:rsidP="00AE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ar-SA"/>
        </w:rPr>
      </w:pPr>
      <w:r w:rsidRPr="00AE17C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ar-SA"/>
        </w:rPr>
        <w:t>ЗАЯВЛЕНИЕ</w:t>
      </w:r>
    </w:p>
    <w:p w:rsidR="00AE17C4" w:rsidRPr="00AE17C4" w:rsidRDefault="00AE17C4" w:rsidP="00AE1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  <w:r w:rsidRPr="00AE17C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за разглеждане на проект за възстановяване на разходи с приложен към него Квалификационен тест - Раздел „А“</w:t>
      </w:r>
    </w:p>
    <w:p w:rsidR="00AE17C4" w:rsidRP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</w:p>
    <w:p w:rsidR="00AE17C4" w:rsidRP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ar-SA"/>
        </w:rPr>
      </w:pPr>
      <w:r w:rsidRPr="00AE17C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ar-SA"/>
        </w:rPr>
        <w:t>А. Основни данни</w:t>
      </w:r>
    </w:p>
    <w:tbl>
      <w:tblPr>
        <w:tblW w:w="961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962"/>
      </w:tblGrid>
      <w:tr w:rsidR="00AE17C4" w:rsidRPr="00AE17C4" w:rsidTr="00AE17C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Наименование на проекта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</w:p>
    <w:p w:rsidR="00AE17C4" w:rsidRP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 w:bidi="ar-SA"/>
        </w:rPr>
      </w:pPr>
    </w:p>
    <w:p w:rsidR="00AE17C4" w:rsidRP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ar-SA"/>
        </w:rPr>
      </w:pPr>
      <w:r w:rsidRPr="00AE17C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ar-SA"/>
        </w:rPr>
        <w:t>Б. Данни за заявителя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7"/>
        <w:gridCol w:w="4799"/>
      </w:tblGrid>
      <w:tr w:rsidR="00AE17C4" w:rsidRPr="00AE17C4" w:rsidTr="002F137A">
        <w:trPr>
          <w:trHeight w:val="27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Наименование на юридическо лице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AE17C4" w:rsidRPr="00AE17C4" w:rsidTr="002F137A">
        <w:trPr>
          <w:trHeight w:val="27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ЕИК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AE17C4" w:rsidRPr="00AE17C4" w:rsidTr="002F137A">
        <w:trPr>
          <w:trHeight w:val="27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Седалище и адрес на управление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AE17C4" w:rsidRPr="00AE17C4" w:rsidTr="002F137A">
        <w:trPr>
          <w:trHeight w:val="27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 xml:space="preserve"> </w:t>
            </w: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Адрес за кореспонденция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AE17C4" w:rsidRPr="00AE17C4" w:rsidTr="002F137A">
        <w:trPr>
          <w:trHeight w:val="27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Представлявано от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AE17C4" w:rsidRPr="00AE17C4" w:rsidTr="002F137A">
        <w:trPr>
          <w:trHeight w:val="27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Мобилен телефон</w:t>
            </w: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ab/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AE17C4" w:rsidRPr="00AE17C4" w:rsidTr="002F137A">
        <w:trPr>
          <w:trHeight w:val="297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Е-</w:t>
            </w:r>
            <w:proofErr w:type="spellStart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mail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autoSpaceDN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</w:p>
        </w:tc>
      </w:tr>
      <w:tr w:rsidR="00AE17C4" w:rsidRPr="00AE17C4" w:rsidTr="002F137A">
        <w:trPr>
          <w:trHeight w:val="1134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Регистрационен номер на независимия продуцента/доставчика на </w:t>
            </w:r>
            <w:proofErr w:type="spellStart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филмопроизводствени</w:t>
            </w:r>
            <w:proofErr w:type="spellEnd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услуги в регистъра по чл. 19, ал. 1 от ЗФИ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AE17C4" w:rsidRP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</w:p>
    <w:p w:rsidR="00AE17C4" w:rsidRP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ar-SA"/>
        </w:rPr>
      </w:pPr>
      <w:r w:rsidRPr="00AE17C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ar-SA"/>
        </w:rPr>
        <w:t>В. Данни на упълномощеното от Заявителя лице: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075"/>
      </w:tblGrid>
      <w:tr w:rsidR="00AE17C4" w:rsidRPr="00AE17C4" w:rsidTr="002F137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Наименование на упълномощеното лице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AE17C4" w:rsidRPr="00AE17C4" w:rsidTr="002F137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Постоянен адрес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AE17C4" w:rsidRPr="00AE17C4" w:rsidTr="002F137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В качеството му на:</w:t>
            </w:r>
          </w:p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AE17C4" w:rsidRP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</w:p>
    <w:p w:rsidR="00AE17C4" w:rsidRP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ar-SA"/>
        </w:rPr>
      </w:pPr>
      <w:r w:rsidRPr="00AE17C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ar-SA"/>
        </w:rPr>
        <w:t xml:space="preserve">Г. Заявителят: 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AE17C4" w:rsidRPr="00AE17C4" w:rsidTr="002F137A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instrText xml:space="preserve"> FORMCHECKBOX </w:instrText>
            </w: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fldChar w:fldCharType="end"/>
            </w:r>
            <w:bookmarkEnd w:id="0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е/ще бъде единственият производител (продуцент) на аудио-визуалното произведение</w:t>
            </w:r>
          </w:p>
        </w:tc>
      </w:tr>
      <w:tr w:rsidR="00AE17C4" w:rsidRPr="00AE17C4" w:rsidTr="002F137A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instrText xml:space="preserve"> FORMCHECKBOX </w:instrText>
            </w: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fldChar w:fldCharType="end"/>
            </w:r>
            <w:bookmarkEnd w:id="1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е/ще бъде един от копродуцентите на аудио-визуалното произведение</w:t>
            </w:r>
          </w:p>
        </w:tc>
      </w:tr>
      <w:tr w:rsidR="00AE17C4" w:rsidRPr="00AE17C4" w:rsidTr="002F137A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instrText xml:space="preserve"> FORMCHECKBOX </w:instrText>
            </w: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fldChar w:fldCharType="end"/>
            </w:r>
            <w:bookmarkEnd w:id="2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е/ще бъде доставчик на </w:t>
            </w:r>
            <w:proofErr w:type="spellStart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филмопроизводствени</w:t>
            </w:r>
            <w:proofErr w:type="spellEnd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услуги</w:t>
            </w:r>
          </w:p>
        </w:tc>
      </w:tr>
    </w:tbl>
    <w:p w:rsidR="00AE17C4" w:rsidRP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</w:p>
    <w:p w:rsidR="00AE17C4" w:rsidRDefault="00AE17C4" w:rsidP="00AE17C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</w:p>
    <w:p w:rsidR="00AE17C4" w:rsidRDefault="00AE17C4" w:rsidP="00AE17C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</w:p>
    <w:p w:rsidR="00AE17C4" w:rsidRPr="00AE17C4" w:rsidRDefault="00AE17C4" w:rsidP="00AE17C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ar-SA"/>
        </w:rPr>
      </w:pPr>
      <w:r w:rsidRPr="00AE17C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ar-SA"/>
        </w:rPr>
        <w:lastRenderedPageBreak/>
        <w:t>Д. Заявителят е (вид на предприятието):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AE17C4" w:rsidRPr="00AE17C4" w:rsidTr="002F137A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instrText xml:space="preserve"> FORMCHECKBOX </w:instrText>
            </w: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fldChar w:fldCharType="end"/>
            </w:r>
            <w:bookmarkEnd w:id="3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малко или средно предприятие</w:t>
            </w:r>
          </w:p>
        </w:tc>
      </w:tr>
      <w:tr w:rsidR="00AE17C4" w:rsidRPr="00AE17C4" w:rsidTr="002F137A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instrText xml:space="preserve"> FORMCHECKBOX </w:instrText>
            </w: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fldChar w:fldCharType="end"/>
            </w:r>
            <w:bookmarkEnd w:id="4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голямо предприятие</w:t>
            </w:r>
            <w:r w:rsidRPr="00AE17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 w:bidi="ar-SA"/>
              </w:rPr>
              <w:footnoteReference w:id="1"/>
            </w:r>
          </w:p>
        </w:tc>
      </w:tr>
    </w:tbl>
    <w:p w:rsidR="00AE17C4" w:rsidRP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</w:p>
    <w:p w:rsidR="00AE17C4" w:rsidRP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ar-SA"/>
        </w:rPr>
      </w:pPr>
      <w:r w:rsidRPr="00AE17C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ar-SA"/>
        </w:rPr>
        <w:t>Е. Данни за проекта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6917"/>
      </w:tblGrid>
      <w:tr w:rsidR="00AE17C4" w:rsidRPr="00AE17C4" w:rsidTr="002F137A"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Аудио-визуално произведение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instrText xml:space="preserve"> FORMCHECKBOX </w:instrText>
            </w: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fldChar w:fldCharType="end"/>
            </w:r>
            <w:bookmarkEnd w:id="5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игрален филм с продължителност над 70 минути</w:t>
            </w:r>
          </w:p>
        </w:tc>
      </w:tr>
      <w:tr w:rsidR="00AE17C4" w:rsidRPr="00AE17C4" w:rsidTr="002F137A">
        <w:tc>
          <w:tcPr>
            <w:tcW w:w="2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  <w:instrText xml:space="preserve"> FORMCHECKBOX </w:instrText>
            </w: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</w: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  <w:fldChar w:fldCharType="end"/>
            </w:r>
            <w:bookmarkEnd w:id="6"/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  <w:t xml:space="preserve"> документален филм с продължителност над 60 минути</w:t>
            </w:r>
          </w:p>
        </w:tc>
      </w:tr>
      <w:tr w:rsidR="00AE17C4" w:rsidRPr="00AE17C4" w:rsidTr="002F137A">
        <w:tc>
          <w:tcPr>
            <w:tcW w:w="2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  <w:instrText xml:space="preserve"> FORMCHECKBOX </w:instrText>
            </w: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</w: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  <w:fldChar w:fldCharType="end"/>
            </w:r>
            <w:bookmarkEnd w:id="7"/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  <w:t xml:space="preserve"> документален сериал, с продължителност на всеки епизод над 40 минути</w:t>
            </w:r>
          </w:p>
        </w:tc>
      </w:tr>
      <w:tr w:rsidR="00AE17C4" w:rsidRPr="00AE17C4" w:rsidTr="002F137A">
        <w:tc>
          <w:tcPr>
            <w:tcW w:w="2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  <w:instrText xml:space="preserve"> FORMCHECKBOX </w:instrText>
            </w: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</w: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  <w:fldChar w:fldCharType="end"/>
            </w:r>
            <w:bookmarkEnd w:id="8"/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  <w:t xml:space="preserve"> анимационен филм над 24 минути</w:t>
            </w:r>
          </w:p>
        </w:tc>
      </w:tr>
      <w:tr w:rsidR="00AE17C4" w:rsidRPr="00AE17C4" w:rsidTr="002F137A">
        <w:tc>
          <w:tcPr>
            <w:tcW w:w="2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  <w:instrText xml:space="preserve"> FORMCHECKBOX </w:instrText>
            </w: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</w: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  <w:fldChar w:fldCharType="end"/>
            </w:r>
            <w:bookmarkEnd w:id="9"/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  <w:t xml:space="preserve"> анимационен сериал с обща продължителност над 24 минути</w:t>
            </w:r>
          </w:p>
        </w:tc>
      </w:tr>
      <w:tr w:rsidR="00AE17C4" w:rsidRPr="00AE17C4" w:rsidTr="002F137A">
        <w:tc>
          <w:tcPr>
            <w:tcW w:w="26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  <w:instrText xml:space="preserve"> FORMCHECKBOX </w:instrText>
            </w: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</w: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  <w:fldChar w:fldCharType="end"/>
            </w:r>
            <w:bookmarkEnd w:id="10"/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  <w:t xml:space="preserve"> филм, предназначен за излъчване по телевизия или на платформи, с продължителност над 70 минути</w:t>
            </w:r>
          </w:p>
        </w:tc>
      </w:tr>
      <w:tr w:rsidR="00AE17C4" w:rsidRPr="00AE17C4" w:rsidTr="002F137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  <w:instrText xml:space="preserve"> FORMCHECKBOX </w:instrText>
            </w: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</w: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  <w:fldChar w:fldCharType="end"/>
            </w:r>
            <w:bookmarkEnd w:id="11"/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  <w:t xml:space="preserve"> сериал с времетраене на всеки епизод над 40 минути </w:t>
            </w:r>
          </w:p>
        </w:tc>
      </w:tr>
      <w:tr w:rsidR="00AE17C4" w:rsidRPr="00AE17C4" w:rsidTr="002F137A">
        <w:tc>
          <w:tcPr>
            <w:tcW w:w="26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  <w:t>Б</w:t>
            </w: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рой серии </w:t>
            </w:r>
          </w:p>
          <w:p w:rsidR="00AE17C4" w:rsidRPr="00AE17C4" w:rsidRDefault="00AE17C4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(ако става въпрос за аудио-визуален сериал)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</w:p>
        </w:tc>
      </w:tr>
      <w:tr w:rsidR="00AE17C4" w:rsidRPr="00AE17C4" w:rsidTr="002F137A">
        <w:tc>
          <w:tcPr>
            <w:tcW w:w="26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hAnsi="Times New Roman" w:cs="Times New Roman"/>
                <w:bCs/>
                <w:sz w:val="24"/>
                <w:szCs w:val="24"/>
                <w:lang w:eastAsia="en-US" w:bidi="ar-SA"/>
              </w:rPr>
              <w:t>Период на изпълнение на проекта, включително неговата начална и крайна дата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</w:p>
        </w:tc>
      </w:tr>
      <w:tr w:rsidR="00AE17C4" w:rsidRPr="00AE17C4" w:rsidTr="002F137A">
        <w:tc>
          <w:tcPr>
            <w:tcW w:w="26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Местонахождение на изпълнение на проекта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</w:p>
        </w:tc>
      </w:tr>
      <w:tr w:rsidR="00AE17C4" w:rsidRPr="00AE17C4" w:rsidTr="002F137A">
        <w:tc>
          <w:tcPr>
            <w:tcW w:w="26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hAnsi="Times New Roman" w:cs="Times New Roman"/>
                <w:bCs/>
                <w:sz w:val="24"/>
                <w:szCs w:val="24"/>
                <w:lang w:eastAsia="en-US" w:bidi="ar-SA"/>
              </w:rPr>
              <w:t>Сума на прогнозен общ бюджет на проекта, въз основа на който ще се иска възстановяване на разходи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</w:p>
        </w:tc>
      </w:tr>
      <w:tr w:rsidR="00AE17C4" w:rsidRPr="00AE17C4" w:rsidTr="00AE17C4"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bg-BG" w:bidi="bg-BG"/>
              </w:rPr>
              <w:t>Сума на прогнозен общ бюджет за Република България по приложен списък с разходите по проекта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</w:p>
        </w:tc>
      </w:tr>
      <w:tr w:rsidR="00AE17C4" w:rsidRPr="00AE17C4" w:rsidTr="00AE17C4"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Вид и размер на исканата държавна помощ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</w:p>
        </w:tc>
      </w:tr>
    </w:tbl>
    <w:p w:rsidR="00AE17C4" w:rsidRP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</w:p>
    <w:p w:rsidR="00AE17C4" w:rsidRPr="00AE17C4" w:rsidRDefault="00AE17C4" w:rsidP="00AE1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ar-SA"/>
        </w:rPr>
      </w:pPr>
      <w:r w:rsidRPr="00AE17C4">
        <w:rPr>
          <w:rFonts w:ascii="Times New Roman" w:eastAsia="Times New Roman" w:hAnsi="Times New Roman" w:cs="Times New Roman"/>
          <w:b/>
          <w:sz w:val="24"/>
          <w:szCs w:val="24"/>
          <w:lang w:eastAsia="bg-BG" w:bidi="ar-SA"/>
        </w:rPr>
        <w:t>E.1 Заявителят декларира, че подава Заявление за регистрация във връзка със същия стимулиран проект: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AE17C4" w:rsidRPr="00AE17C4" w:rsidTr="002F137A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instrText xml:space="preserve"> FORMCHECKBOX </w:instrText>
            </w: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fldChar w:fldCharType="end"/>
            </w:r>
            <w:bookmarkEnd w:id="12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за първи път</w:t>
            </w:r>
          </w:p>
        </w:tc>
      </w:tr>
      <w:tr w:rsidR="00AE17C4" w:rsidRPr="00AE17C4" w:rsidTr="002F137A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instrText xml:space="preserve"> FORMCHECKBOX </w:instrText>
            </w: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fldChar w:fldCharType="end"/>
            </w:r>
            <w:bookmarkEnd w:id="13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за пореден път</w:t>
            </w:r>
          </w:p>
        </w:tc>
      </w:tr>
      <w:tr w:rsidR="00AE17C4" w:rsidRPr="00AE17C4" w:rsidTr="002F137A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instrText xml:space="preserve"> FORMCHECKBOX </w:instrText>
            </w: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fldChar w:fldCharType="end"/>
            </w:r>
            <w:bookmarkEnd w:id="14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Заявителят декларира, че не е предприемал работа по проекта или дейност на територията на Република България по него преди подаването на това заявление</w:t>
            </w:r>
          </w:p>
        </w:tc>
      </w:tr>
      <w:tr w:rsidR="00AE17C4" w:rsidRPr="00AE17C4" w:rsidTr="002F137A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hd w:val="clear" w:color="auto" w:fill="FFFFFF"/>
              <w:tabs>
                <w:tab w:val="left" w:pos="18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instrText xml:space="preserve"> FORMCHECKBOX </w:instrText>
            </w: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fldChar w:fldCharType="end"/>
            </w:r>
            <w:bookmarkEnd w:id="15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е независим продуцент по съгласно на § 1, т. 39 от Допълнителните разпоредби на ЗФИ</w:t>
            </w:r>
          </w:p>
        </w:tc>
      </w:tr>
    </w:tbl>
    <w:p w:rsidR="00AE17C4" w:rsidRPr="00AE17C4" w:rsidRDefault="00AE17C4" w:rsidP="00AE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</w:p>
    <w:p w:rsidR="00AE17C4" w:rsidRPr="00AE17C4" w:rsidRDefault="00AE17C4" w:rsidP="00AE17C4">
      <w:pPr>
        <w:tabs>
          <w:tab w:val="left" w:pos="5387"/>
          <w:tab w:val="left" w:pos="6663"/>
        </w:tabs>
        <w:spacing w:before="120"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ar-SA"/>
        </w:rPr>
      </w:pPr>
      <w:r w:rsidRPr="00AE17C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ar-SA"/>
        </w:rPr>
        <w:lastRenderedPageBreak/>
        <w:t>Ж – ПРИЛОЖЕНИ ДОКУМЕНТИ: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AE17C4" w:rsidRPr="00AE17C4" w:rsidTr="002F137A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 w:bidi="ar-SA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 w:bidi="ar-S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AE17C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 w:bidi="ar-SA"/>
              </w:rPr>
              <w:instrText xml:space="preserve"> FORMCHECKBOX </w:instrText>
            </w:r>
            <w:r w:rsidRPr="00AE17C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 w:bidi="ar-SA"/>
              </w:rPr>
            </w:r>
            <w:r w:rsidRPr="00AE17C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 w:bidi="ar-SA"/>
              </w:rPr>
              <w:fldChar w:fldCharType="end"/>
            </w:r>
            <w:bookmarkEnd w:id="16"/>
            <w:r w:rsidRPr="00AE17C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 w:bidi="ar-SA"/>
              </w:rPr>
              <w:t xml:space="preserve"> Попълнен квалификационен тест - РАЗДЕЛ А „</w:t>
            </w:r>
            <w:r w:rsidRPr="00AE17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 w:bidi="ar-SA"/>
              </w:rPr>
              <w:t>Културно съдържание“</w:t>
            </w:r>
          </w:p>
        </w:tc>
      </w:tr>
      <w:tr w:rsidR="00AE17C4" w:rsidRPr="00AE17C4" w:rsidTr="002F137A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bg-BG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bg-BG"/>
              </w:rPr>
              <w:instrText xml:space="preserve"> FORMCHECKBOX </w:instrText>
            </w: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bg-BG"/>
              </w:rPr>
            </w: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bg-BG"/>
              </w:rPr>
              <w:fldChar w:fldCharType="end"/>
            </w:r>
            <w:bookmarkEnd w:id="17"/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bg-BG"/>
              </w:rPr>
              <w:t xml:space="preserve"> Сценарий на проекта на български език за всички проекти, с изключение на изрично посочените в т. 4</w:t>
            </w:r>
          </w:p>
        </w:tc>
      </w:tr>
      <w:tr w:rsidR="00AE17C4" w:rsidRPr="00AE17C4" w:rsidTr="002F137A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bg-BG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bg-BG"/>
              </w:rPr>
              <w:instrText xml:space="preserve"> FORMCHECKBOX </w:instrText>
            </w: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bg-BG"/>
              </w:rPr>
            </w: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bg-BG"/>
              </w:rPr>
              <w:fldChar w:fldCharType="end"/>
            </w:r>
            <w:bookmarkEnd w:id="18"/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bg-BG"/>
              </w:rPr>
              <w:t xml:space="preserve"> За сериал - сценарий на един епизод с кратко резюме и синопсис за всички епизоди от сезона</w:t>
            </w:r>
          </w:p>
        </w:tc>
      </w:tr>
      <w:tr w:rsidR="00AE17C4" w:rsidRPr="00AE17C4" w:rsidTr="002F137A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hd w:val="clear" w:color="auto" w:fill="FFFFFF"/>
              <w:tabs>
                <w:tab w:val="left" w:pos="18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en-US" w:bidi="bg-BG"/>
              </w:rPr>
            </w:pPr>
            <w:r w:rsidRPr="00AE17C4">
              <w:rPr>
                <w:rFonts w:ascii="Times New Roman" w:eastAsia="Arial" w:hAnsi="Times New Roman" w:cs="Times New Roman"/>
                <w:kern w:val="3"/>
                <w:sz w:val="24"/>
                <w:szCs w:val="24"/>
                <w:u w:val="single"/>
                <w:lang w:bidi="bg-BG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AE17C4">
              <w:rPr>
                <w:rFonts w:ascii="Times New Roman" w:eastAsia="Arial" w:hAnsi="Times New Roman" w:cs="Times New Roman"/>
                <w:kern w:val="3"/>
                <w:sz w:val="24"/>
                <w:szCs w:val="24"/>
                <w:u w:val="single"/>
                <w:lang w:bidi="bg-BG"/>
              </w:rPr>
              <w:instrText xml:space="preserve"> FORMCHECKBOX </w:instrText>
            </w:r>
            <w:r w:rsidRPr="00AE17C4">
              <w:rPr>
                <w:rFonts w:ascii="Times New Roman" w:eastAsia="Arial" w:hAnsi="Times New Roman" w:cs="Times New Roman"/>
                <w:kern w:val="3"/>
                <w:sz w:val="24"/>
                <w:szCs w:val="24"/>
                <w:u w:val="single"/>
                <w:lang w:bidi="bg-BG"/>
              </w:rPr>
            </w:r>
            <w:r w:rsidRPr="00AE17C4">
              <w:rPr>
                <w:rFonts w:ascii="Times New Roman" w:eastAsia="Arial" w:hAnsi="Times New Roman" w:cs="Times New Roman"/>
                <w:kern w:val="3"/>
                <w:sz w:val="24"/>
                <w:szCs w:val="24"/>
                <w:u w:val="single"/>
                <w:lang w:bidi="bg-BG"/>
              </w:rPr>
              <w:fldChar w:fldCharType="end"/>
            </w:r>
            <w:bookmarkEnd w:id="19"/>
            <w:r w:rsidRPr="00AE17C4">
              <w:rPr>
                <w:rFonts w:ascii="Times New Roman" w:eastAsia="Arial" w:hAnsi="Times New Roman" w:cs="Times New Roman"/>
                <w:kern w:val="3"/>
                <w:sz w:val="24"/>
                <w:szCs w:val="24"/>
                <w:u w:val="single"/>
                <w:lang w:bidi="bg-BG"/>
              </w:rPr>
              <w:t xml:space="preserve"> Списък с разходите по проекта на територията на Република България (прогнозен общ бюджет за Република България)</w:t>
            </w:r>
          </w:p>
        </w:tc>
      </w:tr>
      <w:tr w:rsidR="00AE17C4" w:rsidRPr="00AE17C4" w:rsidTr="002F137A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hd w:val="clear" w:color="auto" w:fill="FFFFFF"/>
              <w:tabs>
                <w:tab w:val="left" w:pos="18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bg-BG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bg-BG"/>
              </w:rPr>
              <w:instrText xml:space="preserve"> FORMCHECKBOX </w:instrText>
            </w: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bg-BG"/>
              </w:rPr>
            </w:r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bg-BG"/>
              </w:rPr>
              <w:fldChar w:fldCharType="end"/>
            </w:r>
            <w:bookmarkEnd w:id="20"/>
            <w:r w:rsidRPr="00AE17C4">
              <w:rPr>
                <w:rFonts w:ascii="Times New Roman" w:eastAsia="Arial" w:hAnsi="Times New Roman" w:cs="Times New Roman"/>
                <w:sz w:val="24"/>
                <w:szCs w:val="24"/>
                <w:lang w:eastAsia="en-US" w:bidi="bg-BG"/>
              </w:rPr>
              <w:t xml:space="preserve"> Декларация за наличие на информация, която следва да се разглежда като конфиденциална</w:t>
            </w:r>
          </w:p>
        </w:tc>
      </w:tr>
      <w:tr w:rsidR="00AE17C4" w:rsidRPr="00AE17C4" w:rsidTr="002F137A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hd w:val="clear" w:color="auto" w:fill="FFFFFF"/>
              <w:tabs>
                <w:tab w:val="left" w:pos="18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instrText xml:space="preserve"> FORMCHECKBOX </w:instrText>
            </w: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fldChar w:fldCharType="end"/>
            </w:r>
            <w:bookmarkEnd w:id="21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Декларации по образец съгласно чл. 42, ал. 2, т. 3 от ППЗФИ</w:t>
            </w:r>
          </w:p>
        </w:tc>
      </w:tr>
      <w:tr w:rsidR="00AE17C4" w:rsidRPr="00AE17C4" w:rsidTr="002F137A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hd w:val="clear" w:color="auto" w:fill="FFFFFF"/>
              <w:tabs>
                <w:tab w:val="left" w:pos="18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E17C4">
              <w:rPr>
                <w:rFonts w:ascii="Times New Roman" w:eastAsia="NSimSun" w:hAnsi="Times New Roman" w:cs="Times New Roman"/>
                <w:kern w:val="3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AE17C4">
              <w:rPr>
                <w:rFonts w:ascii="Times New Roman" w:eastAsia="NSimSun" w:hAnsi="Times New Roman" w:cs="Times New Roman"/>
                <w:kern w:val="3"/>
                <w:sz w:val="24"/>
                <w:szCs w:val="24"/>
              </w:rPr>
              <w:instrText xml:space="preserve"> FORMCHECKBOX </w:instrText>
            </w:r>
            <w:r w:rsidRPr="00AE17C4">
              <w:rPr>
                <w:rFonts w:ascii="Times New Roman" w:eastAsia="NSimSun" w:hAnsi="Times New Roman" w:cs="Times New Roman"/>
                <w:kern w:val="3"/>
                <w:sz w:val="24"/>
                <w:szCs w:val="24"/>
              </w:rPr>
            </w:r>
            <w:r w:rsidRPr="00AE17C4">
              <w:rPr>
                <w:rFonts w:ascii="Times New Roman" w:eastAsia="NSimSun" w:hAnsi="Times New Roman" w:cs="Times New Roman"/>
                <w:kern w:val="3"/>
                <w:sz w:val="24"/>
                <w:szCs w:val="24"/>
              </w:rPr>
              <w:fldChar w:fldCharType="end"/>
            </w:r>
            <w:bookmarkEnd w:id="22"/>
            <w:r w:rsidRPr="00AE17C4">
              <w:rPr>
                <w:rFonts w:ascii="Times New Roman" w:eastAsia="NSimSun" w:hAnsi="Times New Roman" w:cs="Times New Roman"/>
                <w:kern w:val="3"/>
                <w:sz w:val="24"/>
                <w:szCs w:val="24"/>
              </w:rPr>
              <w:t xml:space="preserve"> Доказателства за допустимост по чл. 35е, ал. 4, т. 4 или чл. 35е, ал. 5, т. 2 от ЗФИ</w:t>
            </w:r>
          </w:p>
        </w:tc>
      </w:tr>
      <w:tr w:rsidR="00AE17C4" w:rsidRPr="00AE17C4" w:rsidTr="002F137A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C4" w:rsidRPr="00AE17C4" w:rsidRDefault="00AE17C4" w:rsidP="002F137A">
            <w:pPr>
              <w:shd w:val="clear" w:color="auto" w:fill="FFFFFF"/>
              <w:tabs>
                <w:tab w:val="left" w:pos="18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instrText xml:space="preserve"> FORMCHECKBOX </w:instrText>
            </w: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r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fldChar w:fldCharType="end"/>
            </w:r>
            <w:bookmarkEnd w:id="23"/>
            <w:r w:rsidRPr="00AE17C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Пълномощно, ако заявителят при подаване на заявлението се представлява от друго лице</w:t>
            </w:r>
          </w:p>
        </w:tc>
      </w:tr>
    </w:tbl>
    <w:p w:rsidR="00AE17C4" w:rsidRPr="00AE17C4" w:rsidRDefault="00AE17C4" w:rsidP="00AE17C4">
      <w:pPr>
        <w:shd w:val="clear" w:color="auto" w:fill="FFFFFF"/>
        <w:tabs>
          <w:tab w:val="left" w:pos="603"/>
        </w:tabs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  <w:lang w:eastAsia="bg-BG" w:bidi="bg-BG"/>
        </w:rPr>
      </w:pPr>
    </w:p>
    <w:p w:rsidR="00AE17C4" w:rsidRPr="00AE17C4" w:rsidRDefault="00AE17C4" w:rsidP="00AE17C4">
      <w:pPr>
        <w:shd w:val="clear" w:color="auto" w:fill="FFFFFF"/>
        <w:tabs>
          <w:tab w:val="left" w:pos="6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  <w:r w:rsidRPr="00AE17C4">
        <w:rPr>
          <w:rFonts w:ascii="Times New Roman" w:eastAsia="Arial" w:hAnsi="Times New Roman" w:cs="Times New Roman"/>
          <w:i/>
          <w:sz w:val="24"/>
          <w:szCs w:val="24"/>
          <w:lang w:eastAsia="bg-BG" w:bidi="bg-BG"/>
        </w:rPr>
        <w:t>Всички документи на чужд език се предоставят в превод на български език, заверен от заклет преводач</w:t>
      </w:r>
      <w:r w:rsidRPr="00AE17C4">
        <w:rPr>
          <w:rFonts w:ascii="Times New Roman" w:eastAsia="Arial" w:hAnsi="Times New Roman" w:cs="Times New Roman"/>
          <w:sz w:val="24"/>
          <w:szCs w:val="24"/>
          <w:lang w:eastAsia="bg-BG" w:bidi="bg-BG"/>
        </w:rPr>
        <w:t>.</w:t>
      </w:r>
    </w:p>
    <w:p w:rsidR="00AE17C4" w:rsidRPr="00AE17C4" w:rsidRDefault="00AE17C4" w:rsidP="00AE17C4">
      <w:pPr>
        <w:shd w:val="clear" w:color="auto" w:fill="FFFFFF"/>
        <w:tabs>
          <w:tab w:val="left" w:pos="5387"/>
          <w:tab w:val="left" w:pos="6663"/>
        </w:tabs>
        <w:spacing w:before="12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  <w:r w:rsidRPr="00AE17C4">
        <w:rPr>
          <w:rFonts w:ascii="Times New Roman" w:eastAsia="Times New Roman" w:hAnsi="Times New Roman" w:cs="Times New Roman"/>
          <w:sz w:val="24"/>
          <w:szCs w:val="24"/>
          <w:u w:val="single"/>
          <w:lang w:eastAsia="bg-BG" w:bidi="ar-SA"/>
        </w:rPr>
        <w:t>АГЕНЦИЯТА ПРИЛАГА КЪМ ЗАЯВЛЕНИЕТО СЛУЖЕБНО:</w:t>
      </w:r>
    </w:p>
    <w:p w:rsidR="00AE17C4" w:rsidRPr="00AE17C4" w:rsidRDefault="00AE17C4" w:rsidP="00AE17C4">
      <w:pPr>
        <w:shd w:val="clear" w:color="auto" w:fill="FFFFFF"/>
        <w:tabs>
          <w:tab w:val="left" w:pos="5387"/>
          <w:tab w:val="left" w:pos="666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  <w:r w:rsidRPr="00AE17C4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1.Удостоверение по чл. 87, ал. 6 от ДОПК, издадено от НАП. Удостоверението се изисква и получава от агенцията по електронен път.</w:t>
      </w:r>
    </w:p>
    <w:p w:rsidR="00AE17C4" w:rsidRPr="00AE17C4" w:rsidRDefault="00AE17C4" w:rsidP="00AE17C4">
      <w:pPr>
        <w:shd w:val="clear" w:color="auto" w:fill="FFFFFF"/>
        <w:tabs>
          <w:tab w:val="left" w:pos="5387"/>
          <w:tab w:val="left" w:pos="666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  <w:r w:rsidRPr="00AE17C4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2. Справка за платена такса за разглеждане на проекта.</w:t>
      </w:r>
    </w:p>
    <w:p w:rsidR="00AE17C4" w:rsidRPr="00AE17C4" w:rsidRDefault="00AE17C4" w:rsidP="00AE17C4">
      <w:pPr>
        <w:shd w:val="clear" w:color="auto" w:fill="FFFFFF"/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bg-BG"/>
        </w:rPr>
      </w:pPr>
    </w:p>
    <w:p w:rsidR="00AE17C4" w:rsidRP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</w:p>
    <w:p w:rsidR="00AE17C4" w:rsidRP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</w:p>
    <w:p w:rsidR="00AE17C4" w:rsidRP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  <w:r w:rsidRPr="00AE17C4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град ……………….  дата …………………..</w:t>
      </w:r>
    </w:p>
    <w:p w:rsidR="00AE17C4" w:rsidRP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</w:p>
    <w:p w:rsidR="00AE17C4" w:rsidRP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</w:p>
    <w:p w:rsidR="00AE17C4" w:rsidRPr="00AE17C4" w:rsidRDefault="00AE17C4" w:rsidP="00AE1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  <w:r w:rsidRPr="00AE17C4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………………………………………………………………..</w:t>
      </w:r>
    </w:p>
    <w:p w:rsidR="00AE17C4" w:rsidRPr="00AE17C4" w:rsidRDefault="00AE17C4" w:rsidP="00AE1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  <w:r w:rsidRPr="00AE17C4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Име и подпис на заявителя/упълномощеното лице</w:t>
      </w:r>
    </w:p>
    <w:p w:rsidR="00AE17C4" w:rsidRPr="00AE17C4" w:rsidRDefault="00AE17C4" w:rsidP="00AE17C4">
      <w:pPr>
        <w:tabs>
          <w:tab w:val="left" w:pos="285"/>
        </w:tabs>
        <w:spacing w:after="0" w:line="0" w:lineRule="atLeast"/>
        <w:ind w:right="613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 w:bidi="ar-SA"/>
        </w:rPr>
      </w:pPr>
    </w:p>
    <w:p w:rsidR="00AE17C4" w:rsidRP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</w:p>
    <w:p w:rsid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 w:bidi="ar-SA"/>
        </w:rPr>
      </w:pPr>
    </w:p>
    <w:p w:rsid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 w:bidi="ar-SA"/>
        </w:rPr>
      </w:pPr>
    </w:p>
    <w:p w:rsid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 w:bidi="ar-SA"/>
        </w:rPr>
      </w:pPr>
    </w:p>
    <w:p w:rsid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 w:bidi="ar-SA"/>
        </w:rPr>
      </w:pPr>
    </w:p>
    <w:p w:rsid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 w:bidi="ar-SA"/>
        </w:rPr>
      </w:pPr>
    </w:p>
    <w:p w:rsid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 w:bidi="ar-SA"/>
        </w:rPr>
      </w:pPr>
    </w:p>
    <w:p w:rsid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 w:bidi="ar-SA"/>
        </w:rPr>
      </w:pPr>
    </w:p>
    <w:p w:rsid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 w:bidi="ar-SA"/>
        </w:rPr>
      </w:pPr>
    </w:p>
    <w:p w:rsid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 w:bidi="ar-SA"/>
        </w:rPr>
      </w:pPr>
    </w:p>
    <w:p w:rsid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 w:bidi="ar-SA"/>
        </w:rPr>
      </w:pPr>
    </w:p>
    <w:p w:rsid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 w:bidi="ar-SA"/>
        </w:rPr>
      </w:pPr>
    </w:p>
    <w:p w:rsid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 w:bidi="ar-SA"/>
        </w:rPr>
      </w:pPr>
    </w:p>
    <w:p w:rsid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 w:bidi="ar-SA"/>
        </w:rPr>
      </w:pPr>
    </w:p>
    <w:p w:rsid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 w:bidi="ar-SA"/>
        </w:rPr>
      </w:pPr>
    </w:p>
    <w:p w:rsid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 w:bidi="ar-SA"/>
        </w:rPr>
      </w:pPr>
    </w:p>
    <w:p w:rsid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 w:bidi="ar-SA"/>
        </w:rPr>
      </w:pPr>
    </w:p>
    <w:p w:rsid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 w:bidi="ar-SA"/>
        </w:rPr>
      </w:pPr>
    </w:p>
    <w:p w:rsid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 w:bidi="ar-SA"/>
        </w:rPr>
      </w:pPr>
    </w:p>
    <w:p w:rsid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 w:bidi="ar-SA"/>
        </w:rPr>
      </w:pPr>
    </w:p>
    <w:p w:rsidR="00AE17C4" w:rsidRPr="00AE17C4" w:rsidRDefault="00AE17C4" w:rsidP="00AE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 w:bidi="ar-SA"/>
        </w:rPr>
      </w:pPr>
      <w:r w:rsidRPr="00AE17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 w:bidi="ar-SA"/>
        </w:rPr>
        <w:lastRenderedPageBreak/>
        <w:t>РАЗДЕЛ IІ</w:t>
      </w:r>
    </w:p>
    <w:p w:rsidR="00AE17C4" w:rsidRPr="00AE17C4" w:rsidRDefault="00AE17C4" w:rsidP="00AE17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r w:rsidRPr="00AE17C4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КВАЛИФИКАЦИОНЕН ТЕСТ- Раздел А</w:t>
      </w:r>
    </w:p>
    <w:p w:rsidR="00AE17C4" w:rsidRPr="00AE17C4" w:rsidRDefault="00AE17C4" w:rsidP="00AE17C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</w:p>
    <w:p w:rsidR="00AE17C4" w:rsidRPr="00AE17C4" w:rsidRDefault="00AE17C4" w:rsidP="00AE17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E17C4">
        <w:rPr>
          <w:rFonts w:ascii="Times New Roman" w:eastAsia="SimSun" w:hAnsi="Times New Roman" w:cs="Times New Roman"/>
          <w:kern w:val="3"/>
          <w:sz w:val="24"/>
          <w:szCs w:val="24"/>
        </w:rPr>
        <w:t>Минимално изискване, за да бъде допустимо кандидатстващото произведение, е да бъдат получени най-малко общо 14 точки от общо 36, като задължително минимум 4 точки трябва да бъдат получени по раздел „А“ Културно съдържание.</w:t>
      </w:r>
    </w:p>
    <w:tbl>
      <w:tblPr>
        <w:tblW w:w="10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5811"/>
        <w:gridCol w:w="1276"/>
        <w:gridCol w:w="1276"/>
        <w:gridCol w:w="1276"/>
      </w:tblGrid>
      <w:tr w:rsidR="00AE17C4" w:rsidRPr="00AE17C4" w:rsidTr="002F137A">
        <w:trPr>
          <w:trHeight w:val="632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Раздел „А „КУЛТУРНО СЪДЪРЖАНИЕ“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Общо 36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Самооценка на кандидата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Оценка комисия</w:t>
            </w:r>
          </w:p>
        </w:tc>
      </w:tr>
      <w:tr w:rsidR="00AE17C4" w:rsidRPr="00AE17C4" w:rsidTr="002F137A">
        <w:trPr>
          <w:trHeight w:val="217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 16 т.</w:t>
            </w:r>
          </w:p>
        </w:tc>
      </w:tr>
      <w:tr w:rsidR="00AE17C4" w:rsidRPr="00AE17C4" w:rsidTr="002F137A">
        <w:trPr>
          <w:trHeight w:val="2698"/>
        </w:trPr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Сценарият на произведението се основава на събития (реални или измислени) и/или главният герой или поне един от второстепенните герои се основават на действителен(и) или художествен(и) образ(и), които събития и образи са свързани с културата, историята, митологията или религиите в България или Европа.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Кандидатът трябва да опише как събитието и/или образът, на които се основава сценарият, са свързани с българската или европейската култура, история, митология или религия.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Когато преобладаваща част от сценария е базирана на подобно събитие/образ – 3 точки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;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Когато части на сценария са базирани на подобно събитие/образ – 2 точки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;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Когато подобно събитие/образ се споменава веднъж – 1 точка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;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u w:val="single"/>
              </w:rPr>
            </w:pP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Когато няма подобно събитие / образ – 0 точки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0-3 точки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u w:val="single"/>
              </w:rPr>
            </w:pPr>
          </w:p>
        </w:tc>
      </w:tr>
      <w:tr w:rsidR="00AE17C4" w:rsidRPr="00AE17C4" w:rsidTr="00AE17C4">
        <w:trPr>
          <w:trHeight w:val="3763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Сценарият на произведението се основава на литературно произведение, или е адаптиран от произведение на друго изкуство (опера, оперета, балет, мюзикъл, театър, изобразително изкуство, комикс, игра или др.) или е адаптация или нова версия (римейк) на съществуващ филм и/или авторът на сценария на това произведение е гражданин на Република България или държава от Европа, или принадлежи на българска или европейска история и култура.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Кандидатът трябва да опише на кое произведение с кой автор се основава сценарият на аудиовизуалното произведение в настоящата кандидатура.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Когато сценарият се основава</w:t>
            </w: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AE17C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 xml:space="preserve">на литературно произведение или е адаптиран от произведение на друго изкуство </w:t>
            </w: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(опера, оперета, балет, мюзикъл, театър, изобразително изкуство, комикс, игра или др.) или адаптация или нова версия (римейк) на съществуващ филм – 1 точка;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 xml:space="preserve">Когато авторът на сценария на това произведение е </w:t>
            </w: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lastRenderedPageBreak/>
              <w:t>гражданин на Република България или държава от Европа, или принадлежи на българската или европейската история и култура – 1 точка;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 xml:space="preserve">Когато сценарият не се основава </w:t>
            </w:r>
            <w:r w:rsidRPr="00AE17C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 xml:space="preserve">на литературно произведение или е не адаптиран от произведение на друго изкуство </w:t>
            </w: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(опера, оперета, балет, мюзикъл, театър, изобразително изкуство, комикс, игра или др.) или адаптация или нова версия (римейк) на съществуващ филм</w:t>
            </w:r>
            <w:r w:rsidRPr="00AE17C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 xml:space="preserve"> и/или </w:t>
            </w: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 xml:space="preserve">авторът на сценария на това произведение не е гражданин на Република България или държава от Европа, или не принадлежи на българската или европейската история и култура </w:t>
            </w:r>
            <w:r w:rsidRPr="00AE17C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– 0 точки</w:t>
            </w:r>
            <w:r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0-2 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AE17C4" w:rsidRPr="00AE17C4" w:rsidTr="002F137A">
        <w:trPr>
          <w:trHeight w:val="3313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Сценарият на произведението се основава или съдържа връзка с българска или европейска архитектурна, културна, историческа или туристическа забележителност или географско място;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Кандидатът трябва да опише с коя българска или европейска архитектурна, културна, историческа или туристическа забележителност или място е свързан сценарият на аудиовизуалното произведение в настоящата кандидатура.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Когато преобладаваща част от сценария се основава на българска(и) или европейска(и) архитектурна(и), културна(и), историческа(и) или туристическа(и) забележителност(и) или географско (и) място(места) - 2 точки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;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Когато част от сценария се основава на българска(и) или европейска(и) архитектурна(и), културна(и), историческа(и) или туристическа(и) забележителност(и) или географско(и) място(места) - 1 точк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а;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Когато българска(и) или европейска(и) архитектурна(и), културна(и), историческа(и) или туристическа(и) забележителност(и) или географско(и) място(места) не се споменава(т) нито веднъж - 0 точки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0-2 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AE17C4" w:rsidRPr="00AE17C4" w:rsidTr="002F137A">
        <w:trPr>
          <w:trHeight w:val="551"/>
        </w:trPr>
        <w:tc>
          <w:tcPr>
            <w:tcW w:w="48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Окончателната версия на произведението е на български език или на един от официалните езици на ЕС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Кандидатът трябва да посочи на какъв език е крайната версия на произведението.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Когато окончателната версия на произведението е на български език или един от официалните езици на ЕС – 2 точки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Когато окончателната версия на произведението не е на български език, нито на един от официалните езици на ЕС, но фигурира български език или един от официалните езици на ЕС, поне веднъж – 1 точка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lastRenderedPageBreak/>
              <w:t>Когато окончателната версия на произведението не е на български език, нито на един от официалните езици на ЕС, и български език или един от официалните езици на ЕС, не фигурира нито веднъж – 0 точки</w:t>
            </w:r>
            <w:r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0-2 точки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AE17C4" w:rsidRPr="00AE17C4" w:rsidTr="002F137A">
        <w:trPr>
          <w:trHeight w:val="551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Сценарият на произведението отразява коя да е от значимите български или европейски ценности, като: културно и етническо разнообразие, обичаи, солидарността, равенството, защита на националните малцинства и правата на човека или толерантно отношение.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Кандидатът трябва да посочи с конкретни примери как произведението отразява значимите български или европейски ценности.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Когато целият сценарий се базира на коя да е от значимите български или европейски ценности, като например културно разнообразие, обичаи, солидарността, равенството, защита на националните малцинства и правата на човека, толерантно отношение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 xml:space="preserve"> </w:t>
            </w: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– 2 точки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;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Когато част от сценария се базира на коя да е от значимите български или европейски ценности, като например културно разнообразие, обичаи, солидарността, равенството, защита на националните малцинства и правата на човека, толерантно отношение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 xml:space="preserve"> </w:t>
            </w: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– 1 точк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а;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Когато никоя от значимите български или европейски ценности, като например културно разнообразие, обичаи, солидарността, равенството, защита на националните малцинства и правата на човека, толерантно отношение не се споменават нито веднъж – 0 точки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0-2 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AE17C4" w:rsidRPr="00AE17C4" w:rsidTr="002F137A">
        <w:trPr>
          <w:trHeight w:val="551"/>
        </w:trPr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Сценарият на произведението отразява коя да е от значимите български или европейски ценности, като: уважение към културните 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7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и/или семейните традиции, опазване на 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околната среда, съвременни въпроси 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7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касаещи културната, социална или 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политическа действителност.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Кандидатът трябва да посочи с конкретни примери как произведението отразява значимите български или европейски ценности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 xml:space="preserve">Когато целият сценарий се базира на коя да е от значимите български или европейски ценности, като: </w:t>
            </w:r>
            <w:r w:rsidRPr="00AE17C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уважение към културните и/или семейните традиции, опазване на околната среда, съвременни въпроси касаещи културната, социална или политическа действителност</w:t>
            </w: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 xml:space="preserve"> – 2 точки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;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 xml:space="preserve">Когато част от сценария се базира на коя да е от </w:t>
            </w: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lastRenderedPageBreak/>
              <w:t xml:space="preserve">значимите български или европейски ценности, като: </w:t>
            </w:r>
            <w:r w:rsidRPr="00AE17C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уважение към културните и/или семейните традиции, опазване на околната среда, съвременни въпроси касаещи културната, социална или политическа действителност</w:t>
            </w: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,– 1 точк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а;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 xml:space="preserve">Когато никоя от значимите български или европейски ценности, </w:t>
            </w:r>
            <w:r w:rsidRPr="00AE17C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уважение към културните и/или семейните традиции, опазване на околната среда, съвременни въпроси касаещи културната, социална или политическа действителност</w:t>
            </w: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 xml:space="preserve"> не се споменават нито веднъж – 0 точки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0-2 точки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AE17C4" w:rsidRPr="00AE17C4" w:rsidTr="002F137A">
        <w:trPr>
          <w:trHeight w:val="2117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</w:rPr>
              <w:t>При реализация на аудиовизуалното произведение ще бъдат използвани иновативни подходи</w:t>
            </w:r>
            <w:r w:rsidRPr="00AE17C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vertAlign w:val="superscript"/>
              </w:rPr>
              <w:footnoteReference w:id="2"/>
            </w:r>
            <w:r w:rsidRPr="00AE17C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</w:rPr>
              <w:t>, техники и технологии по отношение на творческия и/или техническия процес на работа.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</w:rPr>
              <w:t>(</w:t>
            </w: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Кандидатът трябва да посочи с конкретни примери какви иновативни, техники и технологии ще бъдат използвани по отношение на творческия, техническия и/или организационния процес на работа и по какъв начин се приложи иновативността им).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Когато кандидатът имплементира иновативно решение по отношение на творческия процес – 1 точка;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Когато кандидатът имплементира иновативно решение по отношение на техническия процес – 1 точка;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0-2 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AE17C4" w:rsidRPr="00AE17C4" w:rsidTr="002F137A">
        <w:trPr>
          <w:trHeight w:val="1066"/>
        </w:trPr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8.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</w:rPr>
              <w:t>Сценарият се основава на събитие (реално или измислено) от всемирен характер или световна значимост.</w:t>
            </w:r>
          </w:p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(Кандидатът трябва да посочи кое е това събитие и по какъв начин то е от всемирен характер или световна значимост)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E17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 – 1 точки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7C4" w:rsidRPr="00AE17C4" w:rsidRDefault="00AE17C4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AE17C4" w:rsidRPr="00AE17C4" w:rsidRDefault="00AE17C4" w:rsidP="00AE17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AE17C4" w:rsidRPr="00AE17C4" w:rsidRDefault="00AE17C4" w:rsidP="00AE17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E17C4">
        <w:rPr>
          <w:rFonts w:ascii="Times New Roman" w:eastAsia="SimSun" w:hAnsi="Times New Roman" w:cs="Times New Roman"/>
          <w:kern w:val="3"/>
          <w:sz w:val="24"/>
          <w:szCs w:val="24"/>
        </w:rPr>
        <w:t>САМООЦЕНКА НА КАНДИДАТА: ОБЩ БРОЙ ТОЧКИ ОТ РАЗДЕЛ „А“ НА КВАЛИФИКАЦИОННИЯ ТЕСТ – ………… ТОЧКИ.</w:t>
      </w:r>
    </w:p>
    <w:p w:rsidR="00AE17C4" w:rsidRPr="00AE17C4" w:rsidRDefault="00AE17C4" w:rsidP="00AE17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AE17C4" w:rsidRPr="00AE17C4" w:rsidRDefault="00AE17C4" w:rsidP="00AE17C4">
      <w:pPr>
        <w:tabs>
          <w:tab w:val="left" w:leader="dot" w:pos="3313"/>
        </w:tabs>
        <w:suppressAutoHyphens/>
        <w:autoSpaceDN w:val="0"/>
        <w:spacing w:after="0" w:line="240" w:lineRule="auto"/>
        <w:ind w:right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E17C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Дата: </w:t>
      </w:r>
    </w:p>
    <w:p w:rsidR="00AE17C4" w:rsidRPr="00AE17C4" w:rsidRDefault="00AE17C4" w:rsidP="00AE17C4">
      <w:pPr>
        <w:tabs>
          <w:tab w:val="left" w:leader="dot" w:pos="3313"/>
        </w:tabs>
        <w:suppressAutoHyphens/>
        <w:autoSpaceDN w:val="0"/>
        <w:spacing w:after="0" w:line="240" w:lineRule="auto"/>
        <w:ind w:left="142" w:right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AE17C4" w:rsidRPr="00AE17C4" w:rsidRDefault="00AE17C4" w:rsidP="00AE17C4">
      <w:pPr>
        <w:tabs>
          <w:tab w:val="left" w:leader="dot" w:pos="3313"/>
        </w:tabs>
        <w:suppressAutoHyphens/>
        <w:autoSpaceDN w:val="0"/>
        <w:spacing w:after="0" w:line="240" w:lineRule="auto"/>
        <w:ind w:right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E17C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Гр. </w:t>
      </w:r>
      <w:r w:rsidRPr="00AE17C4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</w:p>
    <w:p w:rsidR="00AE17C4" w:rsidRPr="00AE17C4" w:rsidRDefault="00AE17C4" w:rsidP="00AE17C4">
      <w:pPr>
        <w:tabs>
          <w:tab w:val="left" w:pos="11026"/>
        </w:tabs>
        <w:suppressAutoHyphens/>
        <w:autoSpaceDN w:val="0"/>
        <w:spacing w:after="0" w:line="240" w:lineRule="auto"/>
        <w:ind w:left="142" w:right="425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E17C4">
        <w:rPr>
          <w:rFonts w:ascii="Times New Roman" w:eastAsia="Times New Roman" w:hAnsi="Times New Roman" w:cs="Times New Roman"/>
          <w:kern w:val="3"/>
          <w:sz w:val="24"/>
          <w:szCs w:val="24"/>
        </w:rPr>
        <w:t>Подпис:</w:t>
      </w:r>
    </w:p>
    <w:p w:rsidR="00AE17C4" w:rsidRDefault="00AE17C4" w:rsidP="00AE17C4">
      <w:pPr>
        <w:suppressAutoHyphens/>
        <w:autoSpaceDN w:val="0"/>
        <w:spacing w:after="0" w:line="461" w:lineRule="exact"/>
        <w:ind w:right="425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AE17C4" w:rsidRPr="00AE17C4" w:rsidRDefault="00AE17C4" w:rsidP="00AE17C4">
      <w:pPr>
        <w:suppressAutoHyphens/>
        <w:autoSpaceDN w:val="0"/>
        <w:spacing w:after="0" w:line="461" w:lineRule="exact"/>
        <w:ind w:right="425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AE17C4" w:rsidRPr="00AE17C4" w:rsidRDefault="00AE17C4" w:rsidP="00AE17C4">
      <w:pPr>
        <w:suppressAutoHyphens/>
        <w:autoSpaceDN w:val="0"/>
        <w:spacing w:after="0" w:line="461" w:lineRule="exact"/>
        <w:ind w:right="425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E17C4">
        <w:rPr>
          <w:rFonts w:ascii="Times New Roman" w:eastAsia="NSimSun" w:hAnsi="Times New Roman" w:cs="Times New Roman"/>
          <w:kern w:val="3"/>
          <w:sz w:val="24"/>
          <w:szCs w:val="24"/>
        </w:rPr>
        <w:t>Подпис на лицето, приело документите:</w:t>
      </w:r>
    </w:p>
    <w:p w:rsidR="005C545E" w:rsidRPr="00AE17C4" w:rsidRDefault="005C545E"/>
    <w:sectPr w:rsidR="005C545E" w:rsidRPr="00AE17C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3C8A" w:rsidRDefault="007C3C8A" w:rsidP="00AE17C4">
      <w:pPr>
        <w:spacing w:after="0" w:line="240" w:lineRule="auto"/>
      </w:pPr>
      <w:r>
        <w:separator/>
      </w:r>
    </w:p>
  </w:endnote>
  <w:endnote w:type="continuationSeparator" w:id="0">
    <w:p w:rsidR="007C3C8A" w:rsidRDefault="007C3C8A" w:rsidP="00AE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3C8A" w:rsidRDefault="007C3C8A" w:rsidP="00AE17C4">
      <w:pPr>
        <w:spacing w:after="0" w:line="240" w:lineRule="auto"/>
      </w:pPr>
      <w:r>
        <w:separator/>
      </w:r>
    </w:p>
  </w:footnote>
  <w:footnote w:type="continuationSeparator" w:id="0">
    <w:p w:rsidR="007C3C8A" w:rsidRDefault="007C3C8A" w:rsidP="00AE17C4">
      <w:pPr>
        <w:spacing w:after="0" w:line="240" w:lineRule="auto"/>
      </w:pPr>
      <w:r>
        <w:continuationSeparator/>
      </w:r>
    </w:p>
  </w:footnote>
  <w:footnote w:id="1">
    <w:p w:rsidR="00AE17C4" w:rsidRDefault="00AE17C4" w:rsidP="00AE17C4">
      <w:pPr>
        <w:pStyle w:val="FootnoteText"/>
      </w:pPr>
      <w:r>
        <w:rPr>
          <w:rStyle w:val="FootnoteReference"/>
          <w:rFonts w:hint="eastAsia"/>
        </w:rPr>
        <w:footnoteRef/>
      </w:r>
      <w:r>
        <w:rPr>
          <w:rFonts w:hint="eastAsia"/>
        </w:rPr>
        <w:t xml:space="preserve"> </w:t>
      </w:r>
      <w:r>
        <w:t>„Голямо предприятие“ е понятие съгласно чл. 2, ал. 24 от Регламент (ЕС) № 651/2014</w:t>
      </w:r>
    </w:p>
  </w:footnote>
  <w:footnote w:id="2">
    <w:p w:rsidR="00AE17C4" w:rsidRDefault="00AE17C4" w:rsidP="00AE17C4">
      <w:pPr>
        <w:pStyle w:val="FootnoteText"/>
        <w:widowControl w:val="0"/>
        <w:jc w:val="both"/>
        <w:rPr>
          <w:rFonts w:hint="eastAsia"/>
        </w:rPr>
      </w:pPr>
      <w:r>
        <w:rPr>
          <w:rStyle w:val="FootnoteReference"/>
        </w:rPr>
        <w:footnoteRef/>
      </w:r>
      <w:r>
        <w:rPr>
          <w:lang w:val="ru-RU"/>
        </w:rPr>
        <w:tab/>
        <w:t xml:space="preserve"> </w:t>
      </w:r>
      <w:r>
        <w:rPr>
          <w:sz w:val="14"/>
        </w:rPr>
        <w:t>Иновативен подход за реализация на аудиовизуално произведение, е подход, който предлага необичайно и креативно артистично и/или технологично решение на произведението като цяло или на отделни съществени негови части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7C4" w:rsidRDefault="00AE17C4">
    <w:pPr>
      <w:pStyle w:val="Header"/>
    </w:pPr>
    <w:r w:rsidRPr="0049365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9A104A9" wp14:editId="713C9CE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33650" cy="514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C4"/>
    <w:rsid w:val="005C545E"/>
    <w:rsid w:val="007C3C8A"/>
    <w:rsid w:val="00AE17C4"/>
    <w:rsid w:val="00B3057E"/>
    <w:rsid w:val="00E66DC9"/>
    <w:rsid w:val="00F5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E8A8B8"/>
  <w15:chartTrackingRefBased/>
  <w15:docId w15:val="{3B4CABC8-119A-7545-8A44-18397728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7C4"/>
    <w:pPr>
      <w:spacing w:after="160" w:line="276" w:lineRule="auto"/>
    </w:pPr>
    <w:rPr>
      <w:rFonts w:ascii="Calibri" w:eastAsia="Calibri" w:hAnsi="Calibri" w:cs="Calibri"/>
      <w:kern w:val="0"/>
      <w:sz w:val="21"/>
      <w:szCs w:val="21"/>
      <w:lang w:val="bg-BG"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E17C4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17C4"/>
    <w:rPr>
      <w:rFonts w:ascii="Calibri" w:eastAsia="Calibri" w:hAnsi="Calibri" w:cs="Mangal"/>
      <w:kern w:val="0"/>
      <w:sz w:val="20"/>
      <w:szCs w:val="18"/>
      <w:lang w:val="bg-BG" w:eastAsia="zh-CN" w:bidi="hi-IN"/>
      <w14:ligatures w14:val="none"/>
    </w:rPr>
  </w:style>
  <w:style w:type="character" w:styleId="FootnoteReference">
    <w:name w:val="footnote reference"/>
    <w:uiPriority w:val="99"/>
    <w:unhideWhenUsed/>
    <w:rsid w:val="00AE17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17C4"/>
    <w:pPr>
      <w:tabs>
        <w:tab w:val="center" w:pos="4513"/>
        <w:tab w:val="right" w:pos="9026"/>
      </w:tabs>
      <w:spacing w:after="0" w:line="240" w:lineRule="auto"/>
    </w:pPr>
    <w:rPr>
      <w:rFonts w:cs="Mangal"/>
      <w:szCs w:val="19"/>
    </w:rPr>
  </w:style>
  <w:style w:type="character" w:customStyle="1" w:styleId="HeaderChar">
    <w:name w:val="Header Char"/>
    <w:basedOn w:val="DefaultParagraphFont"/>
    <w:link w:val="Header"/>
    <w:uiPriority w:val="99"/>
    <w:rsid w:val="00AE17C4"/>
    <w:rPr>
      <w:rFonts w:ascii="Calibri" w:eastAsia="Calibri" w:hAnsi="Calibri" w:cs="Mangal"/>
      <w:kern w:val="0"/>
      <w:sz w:val="21"/>
      <w:szCs w:val="19"/>
      <w:lang w:val="bg-BG" w:eastAsia="zh-C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E17C4"/>
    <w:pPr>
      <w:tabs>
        <w:tab w:val="center" w:pos="4513"/>
        <w:tab w:val="right" w:pos="9026"/>
      </w:tabs>
      <w:spacing w:after="0" w:line="240" w:lineRule="auto"/>
    </w:pPr>
    <w:rPr>
      <w:rFonts w:cs="Mangal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AE17C4"/>
    <w:rPr>
      <w:rFonts w:ascii="Calibri" w:eastAsia="Calibri" w:hAnsi="Calibri" w:cs="Mangal"/>
      <w:kern w:val="0"/>
      <w:sz w:val="21"/>
      <w:szCs w:val="19"/>
      <w:lang w:val="bg-BG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1737</Words>
  <Characters>9907</Characters>
  <Application>Microsoft Office Word</Application>
  <DocSecurity>0</DocSecurity>
  <Lines>82</Lines>
  <Paragraphs>23</Paragraphs>
  <ScaleCrop>false</ScaleCrop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D. Todorov</dc:creator>
  <cp:keywords/>
  <dc:description/>
  <cp:lastModifiedBy>Peter D. Todorov</cp:lastModifiedBy>
  <cp:revision>1</cp:revision>
  <dcterms:created xsi:type="dcterms:W3CDTF">2024-01-09T11:27:00Z</dcterms:created>
  <dcterms:modified xsi:type="dcterms:W3CDTF">2024-01-09T11:36:00Z</dcterms:modified>
</cp:coreProperties>
</file>